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BC7FDF" w14:textId="36136683" w:rsidR="003D4232" w:rsidRDefault="003D4232" w:rsidP="003D4232"/>
    <w:p w14:paraId="215073B4" w14:textId="26737824" w:rsidR="00AF50E1" w:rsidRDefault="00AF50E1" w:rsidP="003D4232"/>
    <w:p w14:paraId="36D4B5F3" w14:textId="77777777" w:rsidR="00AF50E1" w:rsidRDefault="00AF50E1" w:rsidP="003D4232"/>
    <w:p w14:paraId="34825798" w14:textId="1954FFF3" w:rsidR="003D4232" w:rsidRDefault="003D4232" w:rsidP="003D4232">
      <w:pPr>
        <w:spacing w:line="240" w:lineRule="auto"/>
        <w:jc w:val="center"/>
        <w:rPr>
          <w:b/>
          <w:bCs/>
          <w:sz w:val="52"/>
          <w:szCs w:val="52"/>
        </w:rPr>
      </w:pPr>
      <w:r w:rsidRPr="006F7B2A">
        <w:rPr>
          <w:b/>
          <w:bCs/>
          <w:sz w:val="96"/>
          <w:szCs w:val="96"/>
        </w:rPr>
        <w:t xml:space="preserve">SALĂ DE </w:t>
      </w:r>
      <w:r w:rsidR="00AF50E1">
        <w:rPr>
          <w:b/>
          <w:bCs/>
          <w:sz w:val="96"/>
          <w:szCs w:val="96"/>
        </w:rPr>
        <w:t xml:space="preserve">CLASĂ </w:t>
      </w:r>
      <w:r w:rsidRPr="006F7B2A">
        <w:rPr>
          <w:b/>
          <w:bCs/>
          <w:sz w:val="52"/>
          <w:szCs w:val="52"/>
        </w:rPr>
        <w:t>SUPRAVEGHEATĂ AUDIO-VIDEO</w:t>
      </w:r>
    </w:p>
    <w:p w14:paraId="6CEBCA7E" w14:textId="77777777" w:rsidR="00AF50E1" w:rsidRPr="006F7B2A" w:rsidRDefault="00AF50E1" w:rsidP="003D4232">
      <w:pPr>
        <w:spacing w:line="240" w:lineRule="auto"/>
        <w:jc w:val="center"/>
        <w:rPr>
          <w:b/>
          <w:bCs/>
          <w:sz w:val="52"/>
          <w:szCs w:val="52"/>
        </w:rPr>
      </w:pPr>
    </w:p>
    <w:p w14:paraId="1ADA46C4" w14:textId="28D112F5" w:rsidR="003D4232" w:rsidRDefault="00AF50E1" w:rsidP="003D4232">
      <w:pPr>
        <w:spacing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Conform Legii </w:t>
      </w:r>
      <w:r w:rsidRPr="00AF50E1">
        <w:rPr>
          <w:b/>
          <w:bCs/>
          <w:sz w:val="32"/>
          <w:szCs w:val="32"/>
        </w:rPr>
        <w:t>nr. 333/2003 privind paza obiectivelor, bunurilor, valorilor şi protecţia persoanelor</w:t>
      </w:r>
      <w:r>
        <w:rPr>
          <w:b/>
          <w:bCs/>
          <w:sz w:val="32"/>
          <w:szCs w:val="32"/>
        </w:rPr>
        <w:t>, cu modificările și completările ulterioare</w:t>
      </w:r>
    </w:p>
    <w:p w14:paraId="616588B0" w14:textId="77777777" w:rsidR="00AF50E1" w:rsidRPr="006F7B2A" w:rsidRDefault="00AF50E1" w:rsidP="003D4232">
      <w:pPr>
        <w:spacing w:line="240" w:lineRule="auto"/>
        <w:jc w:val="center"/>
        <w:rPr>
          <w:b/>
          <w:bCs/>
          <w:sz w:val="32"/>
          <w:szCs w:val="32"/>
        </w:rPr>
      </w:pPr>
    </w:p>
    <w:p w14:paraId="42D996DC" w14:textId="0F39C3A6" w:rsidR="003D4232" w:rsidRDefault="003D4232" w:rsidP="003D4232">
      <w:pPr>
        <w:jc w:val="center"/>
      </w:pPr>
      <w:r>
        <w:t>Datele cu caracter personal sunt prelucrate conform Regulamentului (UE) 2016/679 al   Parlamentului European și al Consiliului din 27 aprilie 2016 privind protecția persoanelor fizice în ceea ce privește prelucrarea datelor cu caracter personal și privind libera circulație a acestor date și de abrogare a Directivei 95/46/CE (Regulamentul general privind protecția datelor).</w:t>
      </w:r>
    </w:p>
    <w:p w14:paraId="307D3E9B" w14:textId="77777777" w:rsidR="003D4232" w:rsidRDefault="003D4232" w:rsidP="003D4232">
      <w:pPr>
        <w:jc w:val="center"/>
      </w:pPr>
      <w:r>
        <w:t>Datele nu vor fi dezvăluite către terți, cu excepția organelor abilitate, conform legii.</w:t>
      </w:r>
    </w:p>
    <w:p w14:paraId="4FD77B20" w14:textId="77777777" w:rsidR="003D4232" w:rsidRDefault="003D4232" w:rsidP="003D4232"/>
    <w:p w14:paraId="189B6B05" w14:textId="77777777" w:rsidR="003D4232" w:rsidRDefault="003D4232" w:rsidP="003D4232"/>
    <w:p w14:paraId="1D6563FA" w14:textId="77777777" w:rsidR="003D4232" w:rsidRDefault="003D4232" w:rsidP="003D4232"/>
    <w:p w14:paraId="55B93A65" w14:textId="77777777" w:rsidR="00BA6415" w:rsidRDefault="00BA6415"/>
    <w:sectPr w:rsidR="00BA6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C1F"/>
    <w:rsid w:val="0037653E"/>
    <w:rsid w:val="003D4232"/>
    <w:rsid w:val="0060455F"/>
    <w:rsid w:val="00AF50E1"/>
    <w:rsid w:val="00BA6415"/>
    <w:rsid w:val="00BB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D5EEA"/>
  <w15:docId w15:val="{E675893A-C039-4E76-A8E4-E62B600A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232"/>
    <w:pPr>
      <w:spacing w:after="16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560</Characters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2022-11-11T12:57:00Z</dcterms:created>
  <dcterms:modified xsi:type="dcterms:W3CDTF">2022-11-11T12:58:00Z</dcterms:modified>
</cp:coreProperties>
</file>